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6E" w:rsidRPr="00E87D6E" w:rsidRDefault="00E87D6E" w:rsidP="00E87D6E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12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ПОДЛЕСНО-ШЕНТАЛИНСКОГО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12F0C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12F0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УРМАН АСТЫ ШОНТАЛАСЫ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E87D6E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912F0C">
            <w:pPr>
              <w:ind w:right="-7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 xml:space="preserve">с. </w:t>
            </w:r>
            <w:r w:rsidR="00912F0C">
              <w:rPr>
                <w:sz w:val="18"/>
                <w:szCs w:val="18"/>
                <w:lang w:val="tt-RU"/>
              </w:rPr>
              <w:t>Подлесная Шентала</w:t>
            </w:r>
          </w:p>
          <w:p w:rsidR="00E87D6E" w:rsidRDefault="00E87D6E" w:rsidP="00912F0C">
            <w:pPr>
              <w:ind w:right="-70"/>
              <w:jc w:val="center"/>
              <w:rPr>
                <w:sz w:val="18"/>
                <w:szCs w:val="18"/>
                <w:lang w:val="tt-RU"/>
              </w:rPr>
            </w:pPr>
          </w:p>
          <w:p w:rsidR="00E87D6E" w:rsidRDefault="00E87D6E" w:rsidP="00912F0C">
            <w:pPr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912F0C" w:rsidRDefault="00C15252" w:rsidP="00C15252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912F0C">
        <w:rPr>
          <w:b/>
          <w:color w:val="auto"/>
          <w:sz w:val="28"/>
          <w:szCs w:val="28"/>
        </w:rPr>
        <w:t>О признании утратившим силу</w:t>
      </w:r>
    </w:p>
    <w:p w:rsidR="00C15252" w:rsidRPr="00912F0C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912F0C">
        <w:rPr>
          <w:b/>
          <w:sz w:val="28"/>
          <w:szCs w:val="28"/>
        </w:rPr>
        <w:t xml:space="preserve">решения Совета </w:t>
      </w:r>
      <w:r w:rsidR="00912F0C" w:rsidRPr="00912F0C">
        <w:rPr>
          <w:b/>
          <w:sz w:val="28"/>
          <w:szCs w:val="28"/>
        </w:rPr>
        <w:t>Подлесно-Шенталинского</w:t>
      </w:r>
      <w:r w:rsidRPr="00912F0C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912F0C">
        <w:rPr>
          <w:b/>
          <w:sz w:val="28"/>
          <w:szCs w:val="28"/>
        </w:rPr>
        <w:t>03.05.</w:t>
      </w:r>
      <w:r w:rsidRPr="00912F0C">
        <w:rPr>
          <w:b/>
          <w:sz w:val="28"/>
          <w:szCs w:val="28"/>
        </w:rPr>
        <w:t xml:space="preserve">2011 № </w:t>
      </w:r>
      <w:r w:rsidR="00912F0C">
        <w:rPr>
          <w:b/>
          <w:sz w:val="28"/>
          <w:szCs w:val="28"/>
        </w:rPr>
        <w:t>14</w:t>
      </w:r>
      <w:r w:rsidRPr="00912F0C">
        <w:rPr>
          <w:b/>
          <w:sz w:val="28"/>
          <w:szCs w:val="28"/>
        </w:rPr>
        <w:t xml:space="preserve"> </w:t>
      </w:r>
      <w:r w:rsidRPr="00912F0C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912F0C" w:rsidRPr="00912F0C">
        <w:rPr>
          <w:b/>
          <w:sz w:val="28"/>
          <w:szCs w:val="28"/>
        </w:rPr>
        <w:t xml:space="preserve"> Подлесно-Ш</w:t>
      </w:r>
      <w:r w:rsidR="00912F0C">
        <w:rPr>
          <w:b/>
          <w:sz w:val="28"/>
          <w:szCs w:val="28"/>
        </w:rPr>
        <w:t>енталинское</w:t>
      </w:r>
      <w:r w:rsidRPr="00912F0C">
        <w:rPr>
          <w:b/>
          <w:bCs/>
          <w:sz w:val="28"/>
          <w:szCs w:val="28"/>
        </w:rPr>
        <w:t xml:space="preserve"> сельское поселение»</w:t>
      </w:r>
    </w:p>
    <w:p w:rsidR="0028739A" w:rsidRPr="00912F0C" w:rsidRDefault="0028739A" w:rsidP="0028739A">
      <w:pPr>
        <w:rPr>
          <w:b/>
          <w:sz w:val="26"/>
          <w:szCs w:val="26"/>
        </w:rPr>
      </w:pPr>
      <w:r w:rsidRPr="00912F0C">
        <w:rPr>
          <w:sz w:val="26"/>
          <w:szCs w:val="26"/>
        </w:rPr>
        <w:tab/>
        <w:t xml:space="preserve"> </w:t>
      </w:r>
    </w:p>
    <w:p w:rsidR="009548BC" w:rsidRPr="00912F0C" w:rsidRDefault="007A3386" w:rsidP="0028739A">
      <w:pPr>
        <w:ind w:firstLine="708"/>
        <w:jc w:val="both"/>
        <w:rPr>
          <w:sz w:val="28"/>
          <w:szCs w:val="28"/>
        </w:rPr>
      </w:pPr>
      <w:r w:rsidRPr="00912F0C">
        <w:rPr>
          <w:sz w:val="28"/>
          <w:szCs w:val="28"/>
        </w:rPr>
        <w:t>На основании ч. 9 ст.</w:t>
      </w:r>
      <w:r w:rsidR="009548BC" w:rsidRPr="00912F0C">
        <w:rPr>
          <w:sz w:val="28"/>
          <w:szCs w:val="28"/>
        </w:rPr>
        <w:t xml:space="preserve"> </w:t>
      </w:r>
      <w:r w:rsidRPr="00912F0C">
        <w:rPr>
          <w:sz w:val="28"/>
          <w:szCs w:val="28"/>
        </w:rPr>
        <w:t xml:space="preserve">10 Федерального закона </w:t>
      </w:r>
      <w:r w:rsidR="009548BC" w:rsidRPr="00912F0C">
        <w:rPr>
          <w:sz w:val="28"/>
          <w:szCs w:val="28"/>
        </w:rPr>
        <w:t xml:space="preserve">от 23 ноября 2009 года </w:t>
      </w:r>
    </w:p>
    <w:p w:rsidR="0028739A" w:rsidRPr="00912F0C" w:rsidRDefault="007A3386" w:rsidP="009548BC">
      <w:pPr>
        <w:jc w:val="both"/>
        <w:rPr>
          <w:sz w:val="28"/>
          <w:szCs w:val="28"/>
        </w:rPr>
      </w:pPr>
      <w:r w:rsidRPr="00912F0C">
        <w:rPr>
          <w:sz w:val="28"/>
          <w:szCs w:val="28"/>
        </w:rPr>
        <w:t xml:space="preserve">№ </w:t>
      </w:r>
      <w:r w:rsidR="009548BC" w:rsidRPr="00912F0C">
        <w:rPr>
          <w:sz w:val="28"/>
          <w:szCs w:val="28"/>
        </w:rPr>
        <w:t>261</w:t>
      </w:r>
      <w:r w:rsidR="00912F0C">
        <w:rPr>
          <w:sz w:val="28"/>
          <w:szCs w:val="28"/>
        </w:rPr>
        <w:t>-ФЗ «Об энергосб</w:t>
      </w:r>
      <w:r w:rsidRPr="00912F0C">
        <w:rPr>
          <w:sz w:val="28"/>
          <w:szCs w:val="28"/>
        </w:rPr>
        <w:t>ережении</w:t>
      </w:r>
      <w:r w:rsidR="009548BC" w:rsidRPr="00912F0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912F0C">
        <w:rPr>
          <w:sz w:val="28"/>
          <w:szCs w:val="28"/>
        </w:rPr>
        <w:t>ь</w:t>
      </w:r>
      <w:r w:rsidR="009548BC" w:rsidRPr="00912F0C">
        <w:rPr>
          <w:sz w:val="28"/>
          <w:szCs w:val="28"/>
        </w:rPr>
        <w:t>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912F0C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912F0C" w:rsidRDefault="00912F0C" w:rsidP="0028739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Подлесно-Шенталинского</w:t>
      </w:r>
      <w:r w:rsidR="0028739A" w:rsidRPr="00912F0C">
        <w:rPr>
          <w:b/>
          <w:sz w:val="28"/>
          <w:szCs w:val="28"/>
        </w:rPr>
        <w:t xml:space="preserve"> сельского поселения решил:</w:t>
      </w:r>
    </w:p>
    <w:p w:rsidR="0028739A" w:rsidRPr="00912F0C" w:rsidRDefault="0028739A" w:rsidP="0028739A">
      <w:pPr>
        <w:rPr>
          <w:b/>
          <w:sz w:val="28"/>
          <w:szCs w:val="28"/>
        </w:rPr>
      </w:pPr>
    </w:p>
    <w:p w:rsidR="00C15252" w:rsidRPr="00912F0C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912F0C">
        <w:rPr>
          <w:sz w:val="28"/>
          <w:szCs w:val="28"/>
        </w:rPr>
        <w:t xml:space="preserve">     1. Решение Совета </w:t>
      </w:r>
      <w:r w:rsidR="00912F0C">
        <w:rPr>
          <w:sz w:val="28"/>
          <w:szCs w:val="28"/>
        </w:rPr>
        <w:t xml:space="preserve"> </w:t>
      </w:r>
      <w:r w:rsidRPr="00912F0C">
        <w:rPr>
          <w:sz w:val="28"/>
          <w:szCs w:val="28"/>
        </w:rPr>
        <w:t xml:space="preserve"> </w:t>
      </w:r>
      <w:r w:rsidR="00912F0C" w:rsidRPr="00912F0C">
        <w:rPr>
          <w:sz w:val="28"/>
          <w:szCs w:val="28"/>
        </w:rPr>
        <w:t>Подлесно-Шенталинского</w:t>
      </w:r>
      <w:r w:rsidR="00912F0C" w:rsidRPr="00912F0C">
        <w:rPr>
          <w:b/>
          <w:sz w:val="28"/>
          <w:szCs w:val="28"/>
        </w:rPr>
        <w:t xml:space="preserve"> </w:t>
      </w:r>
      <w:r w:rsidRPr="00912F0C">
        <w:rPr>
          <w:sz w:val="28"/>
          <w:szCs w:val="28"/>
        </w:rPr>
        <w:t xml:space="preserve">сельского поселения Алексеевского муниципального района Республики Татарстан от </w:t>
      </w:r>
      <w:r w:rsidR="00912F0C" w:rsidRPr="00912F0C">
        <w:rPr>
          <w:sz w:val="28"/>
          <w:szCs w:val="28"/>
        </w:rPr>
        <w:t>03.05.</w:t>
      </w:r>
      <w:r w:rsidRPr="00912F0C">
        <w:rPr>
          <w:sz w:val="28"/>
          <w:szCs w:val="28"/>
        </w:rPr>
        <w:t xml:space="preserve">2011 № </w:t>
      </w:r>
      <w:r w:rsidR="00912F0C" w:rsidRPr="00912F0C">
        <w:rPr>
          <w:sz w:val="28"/>
          <w:szCs w:val="28"/>
        </w:rPr>
        <w:t>14</w:t>
      </w:r>
      <w:r w:rsidRPr="00912F0C">
        <w:rPr>
          <w:sz w:val="28"/>
          <w:szCs w:val="28"/>
        </w:rPr>
        <w:t xml:space="preserve"> </w:t>
      </w:r>
      <w:r w:rsidRPr="00912F0C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912F0C" w:rsidRPr="00912F0C">
        <w:rPr>
          <w:b/>
          <w:sz w:val="28"/>
          <w:szCs w:val="28"/>
        </w:rPr>
        <w:t xml:space="preserve"> </w:t>
      </w:r>
      <w:r w:rsidR="00912F0C" w:rsidRPr="00912F0C">
        <w:rPr>
          <w:sz w:val="28"/>
          <w:szCs w:val="28"/>
        </w:rPr>
        <w:t>Подлесно-Шенталинское</w:t>
      </w:r>
      <w:r w:rsidRPr="00912F0C">
        <w:rPr>
          <w:bCs/>
          <w:sz w:val="28"/>
          <w:szCs w:val="28"/>
        </w:rPr>
        <w:t xml:space="preserve"> сельское поселение» </w:t>
      </w:r>
      <w:r w:rsidRPr="00912F0C">
        <w:rPr>
          <w:sz w:val="28"/>
          <w:szCs w:val="28"/>
        </w:rPr>
        <w:t>признать утратившим силу.</w:t>
      </w:r>
    </w:p>
    <w:p w:rsidR="00C15252" w:rsidRPr="00912F0C" w:rsidRDefault="00C15252" w:rsidP="00C15252">
      <w:pPr>
        <w:jc w:val="both"/>
        <w:rPr>
          <w:sz w:val="28"/>
          <w:szCs w:val="28"/>
        </w:rPr>
      </w:pPr>
      <w:r w:rsidRPr="00912F0C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912F0C" w:rsidRDefault="00C15252" w:rsidP="00C15252">
      <w:pPr>
        <w:pStyle w:val="a8"/>
        <w:rPr>
          <w:szCs w:val="28"/>
          <w:lang w:val="ru-RU"/>
        </w:rPr>
      </w:pPr>
      <w:r w:rsidRPr="00912F0C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912F0C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912F0C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912F0C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912F0C" w:rsidRDefault="00912F0C" w:rsidP="00C152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912F0C">
        <w:rPr>
          <w:b/>
          <w:sz w:val="28"/>
          <w:szCs w:val="28"/>
        </w:rPr>
        <w:t xml:space="preserve"> Подлесно-Шенталинского</w:t>
      </w:r>
    </w:p>
    <w:p w:rsidR="00C15252" w:rsidRPr="00912F0C" w:rsidRDefault="00C15252" w:rsidP="00C15252">
      <w:pPr>
        <w:rPr>
          <w:b/>
          <w:sz w:val="28"/>
          <w:szCs w:val="28"/>
        </w:rPr>
      </w:pPr>
      <w:r w:rsidRPr="00912F0C">
        <w:rPr>
          <w:b/>
          <w:sz w:val="28"/>
          <w:szCs w:val="28"/>
        </w:rPr>
        <w:t>сельского поселения</w:t>
      </w:r>
      <w:r w:rsidRPr="00912F0C">
        <w:rPr>
          <w:b/>
          <w:sz w:val="28"/>
          <w:szCs w:val="28"/>
        </w:rPr>
        <w:tab/>
        <w:t xml:space="preserve">                                                                    </w:t>
      </w:r>
      <w:r w:rsidR="00912F0C">
        <w:rPr>
          <w:b/>
          <w:sz w:val="28"/>
          <w:szCs w:val="28"/>
        </w:rPr>
        <w:t>А.А.Зиганшин</w:t>
      </w:r>
    </w:p>
    <w:p w:rsidR="00C15252" w:rsidRPr="00912F0C" w:rsidRDefault="00C15252" w:rsidP="00C15252">
      <w:pPr>
        <w:rPr>
          <w:sz w:val="22"/>
          <w:szCs w:val="22"/>
        </w:rPr>
      </w:pPr>
      <w:r w:rsidRPr="00912F0C">
        <w:rPr>
          <w:b/>
          <w:sz w:val="28"/>
          <w:szCs w:val="28"/>
        </w:rPr>
        <w:t xml:space="preserve">                                                       </w:t>
      </w:r>
    </w:p>
    <w:p w:rsidR="007D20C4" w:rsidRPr="00C15252" w:rsidRDefault="007D20C4" w:rsidP="009078E5">
      <w:pPr>
        <w:rPr>
          <w:b/>
          <w:sz w:val="28"/>
          <w:szCs w:val="28"/>
        </w:rPr>
      </w:pPr>
    </w:p>
    <w:sectPr w:rsidR="007D20C4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18" w:rsidRDefault="008B6418" w:rsidP="009C3DF6">
      <w:r>
        <w:separator/>
      </w:r>
    </w:p>
  </w:endnote>
  <w:endnote w:type="continuationSeparator" w:id="1">
    <w:p w:rsidR="008B6418" w:rsidRDefault="008B6418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18" w:rsidRDefault="008B6418" w:rsidP="009C3DF6">
      <w:r>
        <w:separator/>
      </w:r>
    </w:p>
  </w:footnote>
  <w:footnote w:type="continuationSeparator" w:id="1">
    <w:p w:rsidR="008B6418" w:rsidRDefault="008B6418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94941"/>
    <w:rsid w:val="001D3A9B"/>
    <w:rsid w:val="00223097"/>
    <w:rsid w:val="00233745"/>
    <w:rsid w:val="0028739A"/>
    <w:rsid w:val="002D6606"/>
    <w:rsid w:val="002E5E5B"/>
    <w:rsid w:val="00332F75"/>
    <w:rsid w:val="00360107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60423E"/>
    <w:rsid w:val="00606460"/>
    <w:rsid w:val="006445D1"/>
    <w:rsid w:val="006754C3"/>
    <w:rsid w:val="006920D3"/>
    <w:rsid w:val="006B4100"/>
    <w:rsid w:val="006C2789"/>
    <w:rsid w:val="006E3ABE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0884"/>
    <w:rsid w:val="008B6418"/>
    <w:rsid w:val="008B6C58"/>
    <w:rsid w:val="008D1C54"/>
    <w:rsid w:val="00902DA4"/>
    <w:rsid w:val="0090468C"/>
    <w:rsid w:val="009078E5"/>
    <w:rsid w:val="00912F0C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1ED7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87D6E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User</cp:lastModifiedBy>
  <cp:revision>6</cp:revision>
  <cp:lastPrinted>2015-06-02T12:22:00Z</cp:lastPrinted>
  <dcterms:created xsi:type="dcterms:W3CDTF">2016-10-21T11:13:00Z</dcterms:created>
  <dcterms:modified xsi:type="dcterms:W3CDTF">2016-10-25T11:17:00Z</dcterms:modified>
</cp:coreProperties>
</file>